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0D" w:rsidRDefault="00EC25B8" w:rsidP="0012700D">
      <w:pPr>
        <w:jc w:val="center"/>
      </w:pPr>
      <w:r w:rsidRPr="00EC25B8">
        <w:rPr>
          <w:b/>
          <w:spacing w:val="36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5pt;height:59.7pt" filled="t">
            <v:fill opacity="0" color2="black"/>
            <v:imagedata r:id="rId6" o:title=""/>
          </v:shape>
        </w:pict>
      </w:r>
    </w:p>
    <w:p w:rsidR="0012700D" w:rsidRPr="005D676F" w:rsidRDefault="0012700D" w:rsidP="0012700D">
      <w:pPr>
        <w:spacing w:before="240"/>
        <w:jc w:val="center"/>
        <w:rPr>
          <w:szCs w:val="28"/>
        </w:rPr>
      </w:pPr>
      <w:r w:rsidRPr="005D676F">
        <w:rPr>
          <w:szCs w:val="28"/>
        </w:rPr>
        <w:t>РОССИЙСКАЯ ФЕДЕРАЦИЯ</w:t>
      </w:r>
    </w:p>
    <w:p w:rsidR="0012700D" w:rsidRDefault="0012700D" w:rsidP="0012700D">
      <w:pPr>
        <w:jc w:val="center"/>
        <w:rPr>
          <w:szCs w:val="28"/>
        </w:rPr>
      </w:pPr>
      <w:r w:rsidRPr="005D676F">
        <w:rPr>
          <w:szCs w:val="28"/>
        </w:rPr>
        <w:t>РОСТОВСКАЯ ОБЛАСТЬ</w:t>
      </w:r>
    </w:p>
    <w:p w:rsidR="00A41D44" w:rsidRPr="005D676F" w:rsidRDefault="00A41D44" w:rsidP="0012700D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:rsidR="001637A6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МУНИЦИПАЛЬНОЕ ОБРАЗОВАНИЕ</w:t>
      </w:r>
    </w:p>
    <w:p w:rsidR="00EE66B7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«</w:t>
      </w:r>
      <w:r w:rsidR="001637A6" w:rsidRPr="005D676F">
        <w:rPr>
          <w:caps/>
          <w:szCs w:val="28"/>
        </w:rPr>
        <w:t>Зерноградское городское поселение</w:t>
      </w:r>
      <w:r w:rsidRPr="005D676F">
        <w:rPr>
          <w:szCs w:val="28"/>
        </w:rPr>
        <w:t>»</w:t>
      </w:r>
    </w:p>
    <w:p w:rsidR="000D68B2" w:rsidRDefault="00D04B9C" w:rsidP="00D04B9C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D04B9C" w:rsidRDefault="00D04B9C" w:rsidP="00D04B9C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ЗЕРНОГРАДСКОГО</w:t>
      </w:r>
      <w:r w:rsidR="000D68B2">
        <w:rPr>
          <w:b/>
          <w:szCs w:val="28"/>
        </w:rPr>
        <w:t xml:space="preserve"> </w:t>
      </w:r>
      <w:r>
        <w:rPr>
          <w:b/>
          <w:szCs w:val="28"/>
        </w:rPr>
        <w:t>ГОРОДСКОГО ПОСЕЛЕНИЯ</w:t>
      </w:r>
    </w:p>
    <w:p w:rsidR="00D04B9C" w:rsidRPr="000D68B2" w:rsidRDefault="00D04B9C" w:rsidP="00D04B9C">
      <w:pPr>
        <w:suppressAutoHyphens/>
        <w:jc w:val="center"/>
        <w:rPr>
          <w:b/>
          <w:sz w:val="16"/>
          <w:szCs w:val="16"/>
        </w:rPr>
      </w:pPr>
    </w:p>
    <w:p w:rsidR="00D04B9C" w:rsidRDefault="00D04B9C" w:rsidP="00D04B9C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4C0410" w:rsidRDefault="004C0410" w:rsidP="00D04B9C">
      <w:pPr>
        <w:suppressAutoHyphens/>
        <w:jc w:val="center"/>
        <w:rPr>
          <w:b/>
          <w:szCs w:val="28"/>
        </w:rPr>
      </w:pPr>
      <w:r w:rsidRPr="005D676F">
        <w:rPr>
          <w:b/>
          <w:szCs w:val="28"/>
        </w:rPr>
        <w:t xml:space="preserve">№ </w:t>
      </w:r>
      <w:r w:rsidR="00046639">
        <w:rPr>
          <w:b/>
          <w:szCs w:val="28"/>
        </w:rPr>
        <w:t>1047</w:t>
      </w:r>
    </w:p>
    <w:p w:rsidR="00046639" w:rsidRPr="005D676F" w:rsidRDefault="00046639" w:rsidP="00D04B9C">
      <w:pPr>
        <w:suppressAutoHyphens/>
        <w:jc w:val="center"/>
        <w:rPr>
          <w:b/>
          <w:szCs w:val="28"/>
        </w:rPr>
      </w:pPr>
    </w:p>
    <w:p w:rsidR="00504AC3" w:rsidRDefault="00046639">
      <w:pPr>
        <w:suppressAutoHyphens/>
      </w:pPr>
      <w:r>
        <w:t>23.11</w:t>
      </w:r>
      <w:r w:rsidR="00A26852">
        <w:t>.2009</w:t>
      </w:r>
      <w:r w:rsidR="004C0410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4C0410">
        <w:tab/>
      </w:r>
      <w:r>
        <w:t xml:space="preserve">        </w:t>
      </w:r>
      <w:r w:rsidR="004C0410">
        <w:t>г. Зерноград</w:t>
      </w:r>
    </w:p>
    <w:p w:rsidR="00504AC3" w:rsidRDefault="00504AC3">
      <w:pPr>
        <w:suppressAutoHyphens/>
      </w:pPr>
    </w:p>
    <w:p w:rsidR="00692E90" w:rsidRDefault="00504AC3">
      <w:pPr>
        <w:suppressAutoHyphens/>
      </w:pPr>
      <w:r>
        <w:t xml:space="preserve">Об  </w:t>
      </w:r>
      <w:r w:rsidR="00E15830">
        <w:t>установлении</w:t>
      </w:r>
      <w:r w:rsidR="00692E90">
        <w:t xml:space="preserve"> норматив</w:t>
      </w:r>
      <w:r w:rsidR="00E244AF">
        <w:t>ов потребления</w:t>
      </w:r>
    </w:p>
    <w:p w:rsidR="00882B2E" w:rsidRDefault="00882B2E">
      <w:pPr>
        <w:suppressAutoHyphens/>
      </w:pPr>
      <w:r>
        <w:t>жилищно-коммунальных услуг</w:t>
      </w:r>
    </w:p>
    <w:p w:rsidR="00D72675" w:rsidRDefault="00D72675">
      <w:pPr>
        <w:suppressAutoHyphens/>
      </w:pPr>
      <w:r>
        <w:t xml:space="preserve">для населения по </w:t>
      </w:r>
      <w:proofErr w:type="spellStart"/>
      <w:r w:rsidR="00504AC3">
        <w:t>Зерноградскому</w:t>
      </w:r>
      <w:proofErr w:type="spellEnd"/>
      <w:r w:rsidR="00504AC3">
        <w:t xml:space="preserve"> </w:t>
      </w:r>
    </w:p>
    <w:p w:rsidR="00504AC3" w:rsidRDefault="00504AC3">
      <w:pPr>
        <w:suppressAutoHyphens/>
      </w:pPr>
      <w:r>
        <w:t>городскому поселению</w:t>
      </w:r>
    </w:p>
    <w:p w:rsidR="00046639" w:rsidRDefault="00046639" w:rsidP="00D54F11">
      <w:pPr>
        <w:suppressAutoHyphens/>
        <w:ind w:firstLine="1134"/>
        <w:jc w:val="both"/>
      </w:pPr>
    </w:p>
    <w:p w:rsidR="006B5DD2" w:rsidRDefault="00504AC3" w:rsidP="00D54F11">
      <w:pPr>
        <w:suppressAutoHyphens/>
        <w:ind w:firstLine="1134"/>
        <w:jc w:val="both"/>
      </w:pPr>
      <w:r>
        <w:t>В соответствии  с</w:t>
      </w:r>
      <w:r w:rsidR="00517365" w:rsidRPr="00517365">
        <w:t xml:space="preserve"> </w:t>
      </w:r>
      <w:r w:rsidR="00046639">
        <w:t xml:space="preserve">Федеральным законом от 06.10.2003 № 131-ФЗ «Об общих принципах организации местного самоуправления в Российской Федерации»,  </w:t>
      </w:r>
      <w:r w:rsidR="00517365">
        <w:t>п. 13 Постановления</w:t>
      </w:r>
      <w:r w:rsidR="00D61DD7">
        <w:t xml:space="preserve"> Правительства</w:t>
      </w:r>
      <w:r w:rsidR="00692E90">
        <w:t xml:space="preserve"> от 23.05.2006 № 306 «Об утверждении правил установления и определения нормативов </w:t>
      </w:r>
      <w:r w:rsidR="009965C2">
        <w:t>потребления коммунальных услуг»</w:t>
      </w:r>
      <w:r w:rsidR="00692E90">
        <w:t xml:space="preserve"> </w:t>
      </w:r>
      <w:r w:rsidR="00517365">
        <w:t>в целях приведения объемов потребления горячей воды к фактическим величинам,</w:t>
      </w:r>
      <w:r>
        <w:t xml:space="preserve"> </w:t>
      </w:r>
      <w:r w:rsidR="00D61DD7">
        <w:t xml:space="preserve">руководствуясь </w:t>
      </w:r>
      <w:r w:rsidR="0064315E">
        <w:t>Уставом муниципального образования «</w:t>
      </w:r>
      <w:proofErr w:type="spellStart"/>
      <w:r w:rsidR="0064315E">
        <w:t>Зерноградское</w:t>
      </w:r>
      <w:proofErr w:type="spellEnd"/>
      <w:r w:rsidR="0064315E">
        <w:t xml:space="preserve"> </w:t>
      </w:r>
      <w:proofErr w:type="gramStart"/>
      <w:r w:rsidR="0064315E">
        <w:t>городское</w:t>
      </w:r>
      <w:proofErr w:type="gramEnd"/>
      <w:r w:rsidR="0064315E">
        <w:t xml:space="preserve"> поселение»</w:t>
      </w:r>
      <w:r w:rsidR="009965C2">
        <w:t>, согласно письма генерального директора ОАО «</w:t>
      </w:r>
      <w:proofErr w:type="spellStart"/>
      <w:r w:rsidR="009965C2">
        <w:t>Зерноградские</w:t>
      </w:r>
      <w:proofErr w:type="spellEnd"/>
      <w:r w:rsidR="009965C2">
        <w:t xml:space="preserve"> тепловые сети» и предоставленными расчетными данными,</w:t>
      </w:r>
    </w:p>
    <w:p w:rsidR="00D54F11" w:rsidRDefault="00D54F11" w:rsidP="00BD4B11">
      <w:pPr>
        <w:suppressAutoHyphens/>
        <w:ind w:firstLine="1134"/>
      </w:pPr>
    </w:p>
    <w:p w:rsidR="00D54F11" w:rsidRDefault="006B5DD2" w:rsidP="00BD4B11">
      <w:pPr>
        <w:suppressAutoHyphens/>
        <w:ind w:firstLine="1134"/>
      </w:pPr>
      <w:r>
        <w:t xml:space="preserve">                                      ПОСТАНОВЛЯЮ:</w:t>
      </w:r>
    </w:p>
    <w:p w:rsidR="006B5DD2" w:rsidRDefault="006B5DD2" w:rsidP="00BD4B11">
      <w:pPr>
        <w:suppressAutoHyphens/>
        <w:ind w:firstLine="1134"/>
      </w:pPr>
    </w:p>
    <w:p w:rsidR="006B5DD2" w:rsidRDefault="00027534" w:rsidP="00882B2E">
      <w:pPr>
        <w:suppressAutoHyphens/>
        <w:ind w:firstLine="851"/>
        <w:jc w:val="both"/>
      </w:pPr>
      <w:r>
        <w:t>1</w:t>
      </w:r>
      <w:r w:rsidR="006B5DD2">
        <w:t>. У</w:t>
      </w:r>
      <w:r w:rsidR="00E15830">
        <w:t>становить</w:t>
      </w:r>
      <w:r w:rsidR="006B5DD2">
        <w:t xml:space="preserve"> нормативы потребления</w:t>
      </w:r>
      <w:r w:rsidR="00600845">
        <w:t xml:space="preserve"> </w:t>
      </w:r>
      <w:r w:rsidR="00882B2E">
        <w:t xml:space="preserve">жилищно-коммунальных услуг для населения </w:t>
      </w:r>
      <w:r>
        <w:t xml:space="preserve">по </w:t>
      </w:r>
      <w:proofErr w:type="spellStart"/>
      <w:r>
        <w:t>Зерноградскому</w:t>
      </w:r>
      <w:proofErr w:type="spellEnd"/>
      <w:r>
        <w:t xml:space="preserve"> городскому поселению </w:t>
      </w:r>
      <w:r w:rsidR="00C16E23">
        <w:t xml:space="preserve"> </w:t>
      </w:r>
      <w:r>
        <w:t>согласно приложению 1.</w:t>
      </w:r>
    </w:p>
    <w:p w:rsidR="00027534" w:rsidRDefault="00A16E82" w:rsidP="00882B2E">
      <w:pPr>
        <w:suppressAutoHyphens/>
        <w:ind w:firstLine="851"/>
        <w:jc w:val="both"/>
      </w:pPr>
      <w:r>
        <w:t>2</w:t>
      </w:r>
      <w:r w:rsidR="00BD4B11">
        <w:t>.</w:t>
      </w:r>
      <w:r w:rsidR="001D7581">
        <w:t xml:space="preserve"> </w:t>
      </w:r>
      <w:r w:rsidR="00027534">
        <w:t>Постановление подлежит опубликованию в газете «Зерноград официальный»</w:t>
      </w:r>
      <w:r w:rsidR="00D72675">
        <w:t xml:space="preserve"> и вступает в силу с 01.01.2010 года</w:t>
      </w:r>
    </w:p>
    <w:p w:rsidR="00D54F11" w:rsidRDefault="00A16E82" w:rsidP="00882B2E">
      <w:pPr>
        <w:suppressAutoHyphens/>
        <w:ind w:firstLine="851"/>
        <w:jc w:val="both"/>
      </w:pPr>
      <w:r>
        <w:t>3</w:t>
      </w:r>
      <w:r w:rsidR="00027534">
        <w:t xml:space="preserve">. </w:t>
      </w:r>
      <w:proofErr w:type="gramStart"/>
      <w:r w:rsidR="00027534">
        <w:t>Контроль за</w:t>
      </w:r>
      <w:proofErr w:type="gramEnd"/>
      <w:r w:rsidR="00027534">
        <w:t xml:space="preserve"> исполнением настоящего постановления возложить на заместителя Главы Администрации </w:t>
      </w:r>
      <w:proofErr w:type="spellStart"/>
      <w:r w:rsidR="00027534">
        <w:t>Зерноградского</w:t>
      </w:r>
      <w:proofErr w:type="spellEnd"/>
      <w:r w:rsidR="00027534">
        <w:t xml:space="preserve"> городского поселения А.И. Платонова и начальника финансово-экономического отдела Администрации </w:t>
      </w:r>
      <w:proofErr w:type="spellStart"/>
      <w:r w:rsidR="00027534">
        <w:t>Зерноградского</w:t>
      </w:r>
      <w:proofErr w:type="spellEnd"/>
      <w:r w:rsidR="00027534">
        <w:t xml:space="preserve"> городского поселения Кравцову Н.В. </w:t>
      </w:r>
    </w:p>
    <w:p w:rsidR="00027534" w:rsidRDefault="00027534" w:rsidP="00027534">
      <w:pPr>
        <w:ind w:firstLine="709"/>
        <w:jc w:val="both"/>
      </w:pPr>
    </w:p>
    <w:p w:rsidR="00027534" w:rsidRDefault="00027534" w:rsidP="00027534">
      <w:pPr>
        <w:jc w:val="both"/>
      </w:pPr>
      <w:r>
        <w:t>Глава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В.И.</w:t>
      </w:r>
      <w:r w:rsidR="000D68B2">
        <w:t xml:space="preserve"> </w:t>
      </w:r>
      <w:r>
        <w:t>Кучеров</w:t>
      </w:r>
    </w:p>
    <w:p w:rsidR="000D68B2" w:rsidRDefault="000D68B2" w:rsidP="00027534">
      <w:pPr>
        <w:jc w:val="both"/>
      </w:pPr>
    </w:p>
    <w:p w:rsidR="00A16E82" w:rsidRDefault="00A16E82" w:rsidP="001637A6">
      <w:pPr>
        <w:jc w:val="both"/>
      </w:pPr>
    </w:p>
    <w:p w:rsidR="00A31429" w:rsidRPr="000D68B2" w:rsidRDefault="00A31429" w:rsidP="00A31429">
      <w:pPr>
        <w:jc w:val="both"/>
        <w:rPr>
          <w:sz w:val="24"/>
          <w:szCs w:val="24"/>
        </w:rPr>
      </w:pPr>
      <w:r w:rsidRPr="000D68B2">
        <w:rPr>
          <w:sz w:val="24"/>
          <w:szCs w:val="24"/>
        </w:rPr>
        <w:t>Копия верна: Л.С. Маслова – ведущий специалист</w:t>
      </w:r>
    </w:p>
    <w:p w:rsidR="00A31429" w:rsidRPr="000D68B2" w:rsidRDefault="00A31429" w:rsidP="00A31429">
      <w:pPr>
        <w:jc w:val="both"/>
        <w:rPr>
          <w:sz w:val="24"/>
          <w:szCs w:val="24"/>
        </w:rPr>
      </w:pPr>
      <w:r w:rsidRPr="000D68B2">
        <w:rPr>
          <w:sz w:val="24"/>
          <w:szCs w:val="24"/>
        </w:rPr>
        <w:t xml:space="preserve">Администрации </w:t>
      </w:r>
      <w:proofErr w:type="spellStart"/>
      <w:r w:rsidRPr="000D68B2">
        <w:rPr>
          <w:sz w:val="24"/>
          <w:szCs w:val="24"/>
        </w:rPr>
        <w:t>Зерноградского</w:t>
      </w:r>
      <w:proofErr w:type="spellEnd"/>
      <w:r w:rsidRPr="000D68B2">
        <w:rPr>
          <w:sz w:val="24"/>
          <w:szCs w:val="24"/>
        </w:rPr>
        <w:t xml:space="preserve"> городского поселения</w:t>
      </w:r>
    </w:p>
    <w:p w:rsidR="00BD4B11" w:rsidRDefault="00BD4B11" w:rsidP="001637A6">
      <w:pPr>
        <w:jc w:val="both"/>
      </w:pPr>
    </w:p>
    <w:p w:rsidR="00BD4B11" w:rsidRDefault="00BD4B11" w:rsidP="001637A6">
      <w:pPr>
        <w:jc w:val="both"/>
      </w:pPr>
    </w:p>
    <w:p w:rsidR="00BD4B11" w:rsidRPr="00D72675" w:rsidRDefault="00BD4B11" w:rsidP="00BD4B11">
      <w:pPr>
        <w:ind w:firstLine="5103"/>
        <w:jc w:val="both"/>
        <w:rPr>
          <w:sz w:val="24"/>
          <w:szCs w:val="24"/>
        </w:rPr>
      </w:pPr>
      <w:r w:rsidRPr="00D72675">
        <w:rPr>
          <w:sz w:val="24"/>
          <w:szCs w:val="24"/>
        </w:rPr>
        <w:t>Приложение № 1</w:t>
      </w:r>
    </w:p>
    <w:p w:rsidR="00BD4B11" w:rsidRPr="00D72675" w:rsidRDefault="00BD4B11" w:rsidP="00BD4B11">
      <w:pPr>
        <w:ind w:firstLine="5103"/>
        <w:jc w:val="both"/>
        <w:rPr>
          <w:sz w:val="24"/>
          <w:szCs w:val="24"/>
        </w:rPr>
      </w:pPr>
      <w:r w:rsidRPr="00D72675">
        <w:rPr>
          <w:sz w:val="24"/>
          <w:szCs w:val="24"/>
        </w:rPr>
        <w:t xml:space="preserve">к </w:t>
      </w:r>
      <w:r w:rsidR="001D7581" w:rsidRPr="00D72675">
        <w:rPr>
          <w:sz w:val="24"/>
          <w:szCs w:val="24"/>
        </w:rPr>
        <w:t>Постановлению Администрации</w:t>
      </w:r>
    </w:p>
    <w:p w:rsidR="00BD4B11" w:rsidRPr="00D72675" w:rsidRDefault="00BD4B11" w:rsidP="00BD4B11">
      <w:pPr>
        <w:ind w:firstLine="5103"/>
        <w:jc w:val="both"/>
        <w:rPr>
          <w:sz w:val="24"/>
          <w:szCs w:val="24"/>
        </w:rPr>
      </w:pPr>
      <w:proofErr w:type="spellStart"/>
      <w:r w:rsidRPr="00D72675">
        <w:rPr>
          <w:sz w:val="24"/>
          <w:szCs w:val="24"/>
        </w:rPr>
        <w:t>Зерноградского</w:t>
      </w:r>
      <w:proofErr w:type="spellEnd"/>
      <w:r w:rsidRPr="00D72675">
        <w:rPr>
          <w:sz w:val="24"/>
          <w:szCs w:val="24"/>
        </w:rPr>
        <w:t xml:space="preserve"> городского поселения</w:t>
      </w:r>
    </w:p>
    <w:p w:rsidR="00BD4B11" w:rsidRPr="00D72675" w:rsidRDefault="00BD4B11" w:rsidP="00BD4B11">
      <w:pPr>
        <w:ind w:firstLine="5103"/>
        <w:jc w:val="both"/>
        <w:rPr>
          <w:sz w:val="24"/>
          <w:szCs w:val="24"/>
        </w:rPr>
      </w:pPr>
      <w:r w:rsidRPr="00D72675">
        <w:rPr>
          <w:sz w:val="24"/>
          <w:szCs w:val="24"/>
        </w:rPr>
        <w:t xml:space="preserve">от </w:t>
      </w:r>
      <w:r w:rsidR="00046639">
        <w:rPr>
          <w:sz w:val="24"/>
          <w:szCs w:val="24"/>
        </w:rPr>
        <w:t>23.11</w:t>
      </w:r>
      <w:r w:rsidRPr="00D72675">
        <w:rPr>
          <w:sz w:val="24"/>
          <w:szCs w:val="24"/>
        </w:rPr>
        <w:t>.2009  №</w:t>
      </w:r>
      <w:r w:rsidR="00046639">
        <w:rPr>
          <w:sz w:val="24"/>
          <w:szCs w:val="24"/>
        </w:rPr>
        <w:t xml:space="preserve"> 1047</w:t>
      </w:r>
    </w:p>
    <w:p w:rsidR="001D7581" w:rsidRDefault="001D7581" w:rsidP="00BD4B11">
      <w:pPr>
        <w:ind w:firstLine="5103"/>
        <w:jc w:val="both"/>
      </w:pPr>
    </w:p>
    <w:p w:rsidR="00C03875" w:rsidRDefault="00882B2E" w:rsidP="00882B2E">
      <w:pPr>
        <w:jc w:val="both"/>
      </w:pPr>
      <w:r>
        <w:t xml:space="preserve">                                                          Сводная таблица</w:t>
      </w:r>
    </w:p>
    <w:p w:rsidR="00C03875" w:rsidRDefault="00882B2E" w:rsidP="00D54F11">
      <w:pPr>
        <w:jc w:val="center"/>
      </w:pPr>
      <w:r>
        <w:t>н</w:t>
      </w:r>
      <w:r w:rsidR="00C03875">
        <w:t>орматив</w:t>
      </w:r>
      <w:r>
        <w:t xml:space="preserve">ов </w:t>
      </w:r>
      <w:r w:rsidR="00C03875">
        <w:t xml:space="preserve"> потребления </w:t>
      </w:r>
      <w:r>
        <w:t xml:space="preserve">жилищно-коммунальных услуг </w:t>
      </w:r>
      <w:r w:rsidR="00CD2F93">
        <w:t xml:space="preserve">для населения  по </w:t>
      </w:r>
      <w:proofErr w:type="spellStart"/>
      <w:r w:rsidR="00CD2F93">
        <w:t>Зерн</w:t>
      </w:r>
      <w:r w:rsidR="00CD2F93">
        <w:t>о</w:t>
      </w:r>
      <w:r w:rsidR="00CD2F93">
        <w:t>градскому</w:t>
      </w:r>
      <w:proofErr w:type="spellEnd"/>
      <w:r w:rsidR="00CD2F93">
        <w:t xml:space="preserve"> городскому поселению</w:t>
      </w:r>
      <w:r w:rsidR="00D54F11">
        <w:t xml:space="preserve"> при</w:t>
      </w:r>
      <w:r w:rsidR="00354C57">
        <w:t xml:space="preserve"> </w:t>
      </w:r>
      <w:r w:rsidR="00D54F11">
        <w:t>отсутствии приборов учета.</w:t>
      </w:r>
    </w:p>
    <w:p w:rsidR="001D7581" w:rsidRDefault="001D7581" w:rsidP="00BD4B11">
      <w:pPr>
        <w:ind w:firstLine="5103"/>
        <w:jc w:val="both"/>
      </w:pPr>
    </w:p>
    <w:p w:rsidR="001D7581" w:rsidRDefault="001D7581" w:rsidP="00BD4B11">
      <w:pPr>
        <w:ind w:firstLine="5103"/>
        <w:jc w:val="both"/>
      </w:pPr>
    </w:p>
    <w:tbl>
      <w:tblPr>
        <w:tblW w:w="0" w:type="auto"/>
        <w:tblInd w:w="-461" w:type="dxa"/>
        <w:tblLayout w:type="fixed"/>
        <w:tblLook w:val="0000"/>
      </w:tblPr>
      <w:tblGrid>
        <w:gridCol w:w="740"/>
        <w:gridCol w:w="4576"/>
        <w:gridCol w:w="927"/>
        <w:gridCol w:w="941"/>
        <w:gridCol w:w="941"/>
        <w:gridCol w:w="941"/>
        <w:gridCol w:w="1562"/>
      </w:tblGrid>
      <w:tr w:rsidR="00D72675" w:rsidTr="008B69CC">
        <w:trPr>
          <w:trHeight w:hRule="exact" w:val="300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Вид услуг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уровень норматива</w:t>
            </w:r>
          </w:p>
        </w:tc>
      </w:tr>
      <w:tr w:rsidR="00D72675" w:rsidTr="008B69CC">
        <w:trPr>
          <w:trHeight w:hRule="exact" w:val="255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/>
        </w:tc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/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/>
        </w:tc>
        <w:tc>
          <w:tcPr>
            <w:tcW w:w="188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25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</w:p>
        </w:tc>
      </w:tr>
      <w:tr w:rsidR="00D72675" w:rsidTr="008B69CC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/>
        </w:tc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/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/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на  1 чел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1 кв.м. </w:t>
            </w:r>
            <w:proofErr w:type="spellStart"/>
            <w:r>
              <w:rPr>
                <w:sz w:val="20"/>
              </w:rPr>
              <w:t>общ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л</w:t>
            </w:r>
            <w:proofErr w:type="spellEnd"/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на  1 чел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1 кв.м. </w:t>
            </w:r>
            <w:proofErr w:type="spellStart"/>
            <w:r>
              <w:rPr>
                <w:sz w:val="20"/>
              </w:rPr>
              <w:t>общ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л</w:t>
            </w:r>
            <w:proofErr w:type="spellEnd"/>
          </w:p>
        </w:tc>
      </w:tr>
      <w:tr w:rsidR="00D72675" w:rsidTr="008B69CC">
        <w:trPr>
          <w:trHeight w:val="25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D72675" w:rsidTr="008B69CC">
        <w:trPr>
          <w:trHeight w:val="51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Обеспеченность жильем на    одиноко    прож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вающего человека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2675" w:rsidTr="008B69CC">
        <w:trPr>
          <w:trHeight w:val="25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-на одного человека в семье из 2-х человек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2675" w:rsidTr="008B69CC">
        <w:trPr>
          <w:trHeight w:val="25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На одного чел. В семье из 3-х и более человек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2675" w:rsidTr="008B69CC">
        <w:trPr>
          <w:trHeight w:val="25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Водоснабжение и водоотведение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уб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72675" w:rsidTr="008B69CC">
        <w:trPr>
          <w:trHeight w:val="51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Жилые дома и квартиры, подключенные к системе водоснабжения и водоотведения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72675" w:rsidTr="008B69CC">
        <w:trPr>
          <w:trHeight w:val="76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Жилые дома, общежития и квартиры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централ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зованной </w:t>
            </w:r>
            <w:proofErr w:type="spellStart"/>
            <w:r>
              <w:rPr>
                <w:sz w:val="20"/>
              </w:rPr>
              <w:t>водопадачей</w:t>
            </w:r>
            <w:proofErr w:type="spellEnd"/>
            <w:r>
              <w:rPr>
                <w:sz w:val="20"/>
              </w:rPr>
              <w:t xml:space="preserve"> и оборудованные: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72675" w:rsidTr="008B69CC">
        <w:trPr>
          <w:trHeight w:val="102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Быстродействующими газовыми водонагреват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лями с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несколькими </w:t>
            </w:r>
            <w:proofErr w:type="spellStart"/>
            <w:r>
              <w:rPr>
                <w:sz w:val="20"/>
              </w:rPr>
              <w:t>водоразборами</w:t>
            </w:r>
            <w:proofErr w:type="spellEnd"/>
            <w:r>
              <w:rPr>
                <w:sz w:val="20"/>
              </w:rPr>
              <w:t xml:space="preserve">  на мойку,       умывальник,       душ, ванную и унитаз.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82,8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</w:tr>
      <w:tr w:rsidR="00D72675" w:rsidTr="008B69CC">
        <w:trPr>
          <w:trHeight w:val="25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1.1.2</w:t>
            </w:r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То же мойку, умывальник, унитаз и душ.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46,8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</w:tr>
      <w:tr w:rsidR="00D72675" w:rsidTr="008B69CC">
        <w:trPr>
          <w:trHeight w:val="25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1.1.3.</w:t>
            </w:r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То же на умывальник, мойку и унитаз.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43,2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</w:tr>
      <w:tr w:rsidR="00D72675" w:rsidTr="008B69CC">
        <w:trPr>
          <w:trHeight w:val="102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Жилые   дома,   общежития   и квартиры 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 це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трализованной  </w:t>
            </w:r>
            <w:proofErr w:type="spellStart"/>
            <w:r>
              <w:rPr>
                <w:sz w:val="20"/>
              </w:rPr>
              <w:t>водоподачей</w:t>
            </w:r>
            <w:proofErr w:type="spellEnd"/>
            <w:r>
              <w:rPr>
                <w:sz w:val="20"/>
              </w:rPr>
              <w:t xml:space="preserve">      без быстродейс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вующих нагревателей оборудованные: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72675" w:rsidTr="008B69CC">
        <w:trPr>
          <w:trHeight w:val="25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1.2.1.</w:t>
            </w:r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Водоразборами</w:t>
            </w:r>
            <w:proofErr w:type="spellEnd"/>
            <w:r>
              <w:rPr>
                <w:sz w:val="20"/>
              </w:rPr>
              <w:t xml:space="preserve"> на умывальник и унитаз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</w:tr>
      <w:tr w:rsidR="00D72675" w:rsidTr="008B69CC">
        <w:trPr>
          <w:trHeight w:val="102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7A725A" w:rsidP="008B69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Многоквартирные жилые дома </w:t>
            </w:r>
            <w:r w:rsidR="00D72675">
              <w:rPr>
                <w:sz w:val="20"/>
              </w:rPr>
              <w:t>с централизова</w:t>
            </w:r>
            <w:r w:rsidR="00D72675">
              <w:rPr>
                <w:sz w:val="20"/>
              </w:rPr>
              <w:t>н</w:t>
            </w:r>
            <w:r w:rsidR="00D72675">
              <w:rPr>
                <w:sz w:val="20"/>
              </w:rPr>
              <w:t xml:space="preserve">ной </w:t>
            </w:r>
            <w:proofErr w:type="spellStart"/>
            <w:r w:rsidR="00D72675">
              <w:rPr>
                <w:sz w:val="20"/>
              </w:rPr>
              <w:t>водоподачей</w:t>
            </w:r>
            <w:proofErr w:type="spellEnd"/>
            <w:r w:rsidR="00D72675">
              <w:rPr>
                <w:sz w:val="20"/>
              </w:rPr>
              <w:t xml:space="preserve">       холодной       и горячей воды</w:t>
            </w:r>
            <w:r>
              <w:rPr>
                <w:sz w:val="20"/>
              </w:rPr>
              <w:t>, расположенными по адресу: г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ерноград, ул. им. Еремина</w:t>
            </w:r>
            <w:r w:rsidR="00D72675">
              <w:rPr>
                <w:sz w:val="20"/>
              </w:rPr>
              <w:t xml:space="preserve"> и оборудованные </w:t>
            </w:r>
            <w:proofErr w:type="spellStart"/>
            <w:r w:rsidR="00D72675">
              <w:rPr>
                <w:sz w:val="20"/>
              </w:rPr>
              <w:t>водоразборами</w:t>
            </w:r>
            <w:proofErr w:type="spellEnd"/>
            <w:r w:rsidR="00D72675">
              <w:rPr>
                <w:sz w:val="20"/>
              </w:rPr>
              <w:t xml:space="preserve"> на: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72675" w:rsidTr="008B69CC">
        <w:trPr>
          <w:trHeight w:val="25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1.3.1</w:t>
            </w:r>
            <w:r w:rsidR="007A725A">
              <w:rPr>
                <w:sz w:val="20"/>
              </w:rPr>
              <w:t>.</w:t>
            </w:r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Умывальник, мойку, ванну, унитаз всего: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7A725A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82,8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7A725A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7A725A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75" w:rsidRDefault="007A725A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</w:tr>
      <w:tr w:rsidR="00D72675" w:rsidTr="008B69CC">
        <w:trPr>
          <w:trHeight w:val="25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 т.ч. холодная вода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54,0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</w:tr>
      <w:tr w:rsidR="00D72675" w:rsidTr="008B69CC">
        <w:trPr>
          <w:trHeight w:val="25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7A725A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Горячая вода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1A3B0A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28,8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1A3B0A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1A3B0A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75" w:rsidRDefault="001A3B0A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</w:tr>
      <w:tr w:rsidR="00D72675" w:rsidTr="008B69CC">
        <w:trPr>
          <w:trHeight w:val="25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1.3.2.</w:t>
            </w:r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Умывальник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мойку, душ, унитаз всего: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9A38EC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49,8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9A38EC" w:rsidP="009A38E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9A38EC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75" w:rsidRDefault="009A38EC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</w:tr>
      <w:tr w:rsidR="00D72675" w:rsidTr="008B69CC">
        <w:trPr>
          <w:trHeight w:val="25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 т.ч. холодная вода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</w:tr>
      <w:tr w:rsidR="00D72675" w:rsidTr="008B69CC">
        <w:trPr>
          <w:trHeight w:val="25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1A3B0A" w:rsidP="009A38E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Горячая вода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1A3B0A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28,8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1A3B0A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1A3B0A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75" w:rsidRDefault="001A3B0A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</w:tr>
      <w:tr w:rsidR="009A38EC" w:rsidTr="008B69CC">
        <w:trPr>
          <w:trHeight w:val="51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38EC" w:rsidRDefault="009A38EC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38EC" w:rsidRDefault="009A38EC" w:rsidP="009A38E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Жилые дома, общежития и квартиры с централ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зованной </w:t>
            </w:r>
            <w:proofErr w:type="spellStart"/>
            <w:r>
              <w:rPr>
                <w:sz w:val="20"/>
              </w:rPr>
              <w:t>водоподачей</w:t>
            </w:r>
            <w:proofErr w:type="spellEnd"/>
            <w:r>
              <w:rPr>
                <w:sz w:val="20"/>
              </w:rPr>
              <w:t xml:space="preserve"> холодной и горячей воды и оборудованные </w:t>
            </w:r>
            <w:proofErr w:type="spellStart"/>
            <w:r>
              <w:rPr>
                <w:sz w:val="20"/>
              </w:rPr>
              <w:t>водоразборами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38EC" w:rsidRDefault="009A38EC" w:rsidP="008B69CC">
            <w:pPr>
              <w:snapToGrid w:val="0"/>
              <w:rPr>
                <w:sz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38EC" w:rsidRDefault="009A38EC" w:rsidP="008B69C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38EC" w:rsidRDefault="009A38EC" w:rsidP="008B69C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38EC" w:rsidRDefault="009A38EC" w:rsidP="008B69C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8EC" w:rsidRDefault="009A38EC" w:rsidP="008B69CC">
            <w:pPr>
              <w:snapToGrid w:val="0"/>
              <w:jc w:val="center"/>
              <w:rPr>
                <w:sz w:val="20"/>
              </w:rPr>
            </w:pPr>
          </w:p>
        </w:tc>
      </w:tr>
      <w:tr w:rsidR="009A38EC" w:rsidTr="009A38EC">
        <w:trPr>
          <w:trHeight w:val="31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38EC" w:rsidRDefault="009A38EC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1.4.1.</w:t>
            </w:r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38EC" w:rsidRDefault="009A38EC" w:rsidP="008B69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Умывальник, мойку, ванну, унитаз всего: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38EC" w:rsidRDefault="009A38EC" w:rsidP="008B69CC">
            <w:pPr>
              <w:snapToGrid w:val="0"/>
              <w:rPr>
                <w:sz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38EC" w:rsidRDefault="009A38EC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88,2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38EC" w:rsidRDefault="009A38EC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38EC" w:rsidRDefault="009A38EC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8EC" w:rsidRDefault="009A38EC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</w:tr>
      <w:tr w:rsidR="009A38EC" w:rsidTr="009A38EC">
        <w:trPr>
          <w:trHeight w:val="31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38EC" w:rsidRDefault="009A38EC" w:rsidP="008B69CC">
            <w:pPr>
              <w:snapToGrid w:val="0"/>
              <w:rPr>
                <w:sz w:val="20"/>
              </w:rPr>
            </w:pPr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38EC" w:rsidRDefault="009A38EC" w:rsidP="008B69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 т.ч. холодная вода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38EC" w:rsidRDefault="009A38EC" w:rsidP="008B69CC">
            <w:pPr>
              <w:snapToGrid w:val="0"/>
              <w:rPr>
                <w:sz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38EC" w:rsidRDefault="009A38EC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54,0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38EC" w:rsidRDefault="009A38EC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38EC" w:rsidRDefault="009A38EC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8EC" w:rsidRDefault="009A38EC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</w:tr>
      <w:tr w:rsidR="009A38EC" w:rsidTr="008B69CC">
        <w:trPr>
          <w:trHeight w:val="51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38EC" w:rsidRDefault="009A38EC" w:rsidP="008B69CC">
            <w:pPr>
              <w:snapToGrid w:val="0"/>
              <w:rPr>
                <w:sz w:val="20"/>
              </w:rPr>
            </w:pPr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38EC" w:rsidRDefault="009A38EC" w:rsidP="008B69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Горячая вода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38EC" w:rsidRDefault="009A38EC" w:rsidP="008B69CC">
            <w:pPr>
              <w:snapToGrid w:val="0"/>
              <w:rPr>
                <w:sz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38EC" w:rsidRDefault="009A38EC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34,2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38EC" w:rsidRDefault="009A38EC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38EC" w:rsidRDefault="009A38EC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8EC" w:rsidRDefault="009A38EC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  <w:tr w:rsidR="009A38EC" w:rsidTr="008B69CC">
        <w:trPr>
          <w:trHeight w:val="51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38EC" w:rsidRDefault="009A38EC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1.4.2.</w:t>
            </w:r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38EC" w:rsidRDefault="009A38EC" w:rsidP="008B69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Умывальник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мойку, душ, унитаз всего: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38EC" w:rsidRDefault="009A38EC" w:rsidP="008B69CC">
            <w:pPr>
              <w:snapToGrid w:val="0"/>
              <w:rPr>
                <w:sz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38EC" w:rsidRDefault="000336C8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55,2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38EC" w:rsidRDefault="000336C8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38EC" w:rsidRDefault="000336C8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8EC" w:rsidRDefault="000336C8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</w:tr>
      <w:tr w:rsidR="009A38EC" w:rsidTr="009A38EC">
        <w:trPr>
          <w:trHeight w:val="334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38EC" w:rsidRDefault="009A38EC" w:rsidP="008B69CC">
            <w:pPr>
              <w:snapToGrid w:val="0"/>
              <w:rPr>
                <w:sz w:val="20"/>
              </w:rPr>
            </w:pPr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38EC" w:rsidRDefault="009A38EC" w:rsidP="008B69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 т.ч. холодная вода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38EC" w:rsidRDefault="009A38EC" w:rsidP="008B69CC">
            <w:pPr>
              <w:snapToGrid w:val="0"/>
              <w:rPr>
                <w:sz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38EC" w:rsidRDefault="009A38EC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38EC" w:rsidRDefault="009A38EC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38EC" w:rsidRDefault="009A38EC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8EC" w:rsidRDefault="009A38EC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</w:tr>
      <w:tr w:rsidR="009A38EC" w:rsidTr="009A38EC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38EC" w:rsidRDefault="009A38EC" w:rsidP="008B69CC">
            <w:pPr>
              <w:snapToGrid w:val="0"/>
              <w:rPr>
                <w:sz w:val="20"/>
              </w:rPr>
            </w:pPr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38EC" w:rsidRDefault="009A38EC" w:rsidP="008B69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Горячая вода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38EC" w:rsidRDefault="009A38EC" w:rsidP="008B69CC">
            <w:pPr>
              <w:snapToGrid w:val="0"/>
              <w:rPr>
                <w:sz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38EC" w:rsidRDefault="009A38EC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34,2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38EC" w:rsidRDefault="009A38EC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38EC" w:rsidRDefault="009A38EC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8EC" w:rsidRDefault="009A38EC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  <w:tr w:rsidR="00D72675" w:rsidTr="008B69CC">
        <w:trPr>
          <w:trHeight w:val="51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П.</w:t>
            </w:r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Жилые дома и квартиры, не подключенные к си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теме водоотведения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72675" w:rsidTr="008B69CC">
        <w:trPr>
          <w:trHeight w:val="51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9345C2" w:rsidP="009345C2">
            <w:pPr>
              <w:snapToGrid w:val="0"/>
              <w:ind w:left="-463" w:right="1"/>
              <w:rPr>
                <w:sz w:val="20"/>
              </w:rPr>
            </w:pPr>
            <w:proofErr w:type="spellStart"/>
            <w:r>
              <w:rPr>
                <w:sz w:val="20"/>
              </w:rPr>
              <w:t>Жи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Жилые</w:t>
            </w:r>
            <w:r w:rsidR="00D72675">
              <w:rPr>
                <w:sz w:val="20"/>
              </w:rPr>
              <w:t>ые</w:t>
            </w:r>
            <w:proofErr w:type="spellEnd"/>
            <w:r w:rsidR="00D72675">
              <w:rPr>
                <w:sz w:val="20"/>
              </w:rPr>
              <w:t xml:space="preserve"> дома и </w:t>
            </w:r>
            <w:r>
              <w:rPr>
                <w:sz w:val="20"/>
              </w:rPr>
              <w:t xml:space="preserve">квартиры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централизованной </w:t>
            </w:r>
          </w:p>
          <w:p w:rsidR="009345C2" w:rsidRDefault="009345C2" w:rsidP="009345C2">
            <w:pPr>
              <w:snapToGrid w:val="0"/>
              <w:ind w:left="-463" w:right="1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spellStart"/>
            <w:r>
              <w:rPr>
                <w:sz w:val="20"/>
              </w:rPr>
              <w:t>водоподачей</w:t>
            </w:r>
            <w:proofErr w:type="spellEnd"/>
            <w:r>
              <w:rPr>
                <w:sz w:val="20"/>
              </w:rPr>
              <w:t xml:space="preserve"> и оборудованные: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72675" w:rsidTr="00517365">
        <w:trPr>
          <w:trHeight w:val="765"/>
        </w:trPr>
        <w:tc>
          <w:tcPr>
            <w:tcW w:w="74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2.1.1.</w:t>
            </w:r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Быстродействующими газовыми      нагревателями      с </w:t>
            </w:r>
            <w:proofErr w:type="spellStart"/>
            <w:r>
              <w:rPr>
                <w:sz w:val="20"/>
              </w:rPr>
              <w:t>водоразбором</w:t>
            </w:r>
            <w:proofErr w:type="spellEnd"/>
            <w:r>
              <w:rPr>
                <w:sz w:val="20"/>
              </w:rPr>
              <w:t xml:space="preserve">   на  умывальник, ванну, и унитаз.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64,8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D72675" w:rsidTr="00517365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2.1.2.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То же на </w:t>
            </w:r>
            <w:proofErr w:type="spellStart"/>
            <w:r>
              <w:rPr>
                <w:sz w:val="20"/>
              </w:rPr>
              <w:t>умывальник</w:t>
            </w:r>
            <w:proofErr w:type="gramStart"/>
            <w:r>
              <w:rPr>
                <w:sz w:val="20"/>
              </w:rPr>
              <w:t>,м</w:t>
            </w:r>
            <w:proofErr w:type="gramEnd"/>
            <w:r>
              <w:rPr>
                <w:sz w:val="20"/>
              </w:rPr>
              <w:t>ойку</w:t>
            </w:r>
            <w:proofErr w:type="spellEnd"/>
            <w:r>
              <w:rPr>
                <w:sz w:val="20"/>
              </w:rPr>
              <w:t xml:space="preserve"> и унитаз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43,2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</w:p>
        </w:tc>
      </w:tr>
      <w:tr w:rsidR="00D72675" w:rsidTr="008B69CC">
        <w:trPr>
          <w:trHeight w:val="25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2.1.3.</w:t>
            </w:r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Умывальник</w:t>
            </w:r>
            <w:proofErr w:type="gramStart"/>
            <w:r>
              <w:rPr>
                <w:sz w:val="20"/>
              </w:rPr>
              <w:t>,м</w:t>
            </w:r>
            <w:proofErr w:type="gramEnd"/>
            <w:r>
              <w:rPr>
                <w:sz w:val="20"/>
              </w:rPr>
              <w:t>ойку</w:t>
            </w:r>
            <w:proofErr w:type="spellEnd"/>
            <w:r>
              <w:rPr>
                <w:sz w:val="20"/>
              </w:rPr>
              <w:t xml:space="preserve"> и ванну (без унитаза)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57,6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</w:p>
        </w:tc>
      </w:tr>
      <w:tr w:rsidR="00D72675" w:rsidTr="008B69CC">
        <w:trPr>
          <w:trHeight w:val="102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Жилые дома и квартиры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централизованной </w:t>
            </w:r>
            <w:proofErr w:type="spellStart"/>
            <w:r>
              <w:rPr>
                <w:sz w:val="20"/>
              </w:rPr>
              <w:t>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доподачей</w:t>
            </w:r>
            <w:proofErr w:type="spellEnd"/>
            <w:r>
              <w:rPr>
                <w:sz w:val="20"/>
              </w:rPr>
              <w:t xml:space="preserve"> без быстродействующих нагревателей и оборудованные </w:t>
            </w:r>
            <w:proofErr w:type="spellStart"/>
            <w:r>
              <w:rPr>
                <w:sz w:val="20"/>
              </w:rPr>
              <w:t>водоразборами</w:t>
            </w:r>
            <w:proofErr w:type="spellEnd"/>
            <w:r>
              <w:rPr>
                <w:sz w:val="20"/>
              </w:rPr>
              <w:t xml:space="preserve"> на: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72675" w:rsidTr="008B69CC">
        <w:trPr>
          <w:trHeight w:val="25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2.2.1.</w:t>
            </w:r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Мойку и унитаз (сливная яма)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</w:p>
        </w:tc>
      </w:tr>
      <w:tr w:rsidR="00D72675" w:rsidTr="008B69CC">
        <w:trPr>
          <w:trHeight w:val="25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2.2.2.</w:t>
            </w:r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Мойку (сливная яма)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28,8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</w:p>
        </w:tc>
      </w:tr>
      <w:tr w:rsidR="00D72675" w:rsidTr="008B69CC">
        <w:trPr>
          <w:trHeight w:val="25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2.2.3.</w:t>
            </w:r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Мойку (без сливной ямы)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25,2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</w:p>
        </w:tc>
      </w:tr>
      <w:tr w:rsidR="00D72675" w:rsidTr="008B69CC">
        <w:trPr>
          <w:trHeight w:val="510"/>
        </w:trPr>
        <w:tc>
          <w:tcPr>
            <w:tcW w:w="740" w:type="dxa"/>
            <w:tcBorders>
              <w:left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proofErr w:type="gramStart"/>
            <w:r>
              <w:rPr>
                <w:sz w:val="20"/>
              </w:rPr>
              <w:t>Ш</w:t>
            </w:r>
            <w:proofErr w:type="gramEnd"/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Жилые дома и квартиры без водопроводного вв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да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72675" w:rsidTr="008B69CC">
        <w:trPr>
          <w:trHeight w:val="25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При пользовании уличной колонкой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</w:p>
        </w:tc>
      </w:tr>
      <w:tr w:rsidR="00D72675" w:rsidTr="008B69CC">
        <w:trPr>
          <w:trHeight w:val="25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При пользовании дворовой колонкой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25,2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</w:p>
        </w:tc>
      </w:tr>
      <w:tr w:rsidR="00D72675" w:rsidTr="008B69CC">
        <w:trPr>
          <w:trHeight w:val="25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Вывоз       твердых       бытовых отходов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М.куб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0,083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0,125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  <w:p w:rsidR="00D72675" w:rsidRDefault="00D72675" w:rsidP="008B69CC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D72675" w:rsidRDefault="00D72675" w:rsidP="00D72675">
      <w:pPr>
        <w:tabs>
          <w:tab w:val="left" w:pos="720"/>
        </w:tabs>
        <w:ind w:firstLine="851"/>
      </w:pPr>
    </w:p>
    <w:p w:rsidR="00D72675" w:rsidRDefault="00D72675" w:rsidP="00D72675">
      <w:pPr>
        <w:tabs>
          <w:tab w:val="left" w:pos="720"/>
        </w:tabs>
        <w:ind w:firstLine="851"/>
      </w:pPr>
    </w:p>
    <w:p w:rsidR="001D7581" w:rsidRDefault="001D7581" w:rsidP="00BD4B11">
      <w:pPr>
        <w:ind w:firstLine="5103"/>
        <w:jc w:val="both"/>
      </w:pPr>
    </w:p>
    <w:p w:rsidR="001D7581" w:rsidRDefault="001D7581" w:rsidP="00BD4B11">
      <w:pPr>
        <w:ind w:firstLine="5103"/>
        <w:jc w:val="both"/>
      </w:pPr>
    </w:p>
    <w:p w:rsidR="00D35384" w:rsidRDefault="00D35384" w:rsidP="00223D70">
      <w:pPr>
        <w:jc w:val="center"/>
      </w:pPr>
    </w:p>
    <w:p w:rsidR="00D35384" w:rsidRDefault="00D35384" w:rsidP="00223D70">
      <w:pPr>
        <w:jc w:val="center"/>
      </w:pPr>
    </w:p>
    <w:p w:rsidR="00D35384" w:rsidRDefault="00D35384" w:rsidP="00223D70">
      <w:pPr>
        <w:jc w:val="center"/>
      </w:pPr>
    </w:p>
    <w:p w:rsidR="00D35384" w:rsidRDefault="00D35384" w:rsidP="00223D70">
      <w:pPr>
        <w:jc w:val="center"/>
      </w:pPr>
    </w:p>
    <w:p w:rsidR="00D35384" w:rsidRDefault="00D35384" w:rsidP="00223D70">
      <w:pPr>
        <w:jc w:val="center"/>
      </w:pPr>
    </w:p>
    <w:p w:rsidR="00D35384" w:rsidRDefault="00AF6919" w:rsidP="00AF6919">
      <w:r>
        <w:t>Ведущий специалист                                                            Л.С. Маслова.</w:t>
      </w:r>
    </w:p>
    <w:p w:rsidR="00D35384" w:rsidRDefault="00D35384" w:rsidP="00223D70">
      <w:pPr>
        <w:jc w:val="center"/>
      </w:pPr>
    </w:p>
    <w:sectPr w:rsidR="00D35384" w:rsidSect="000D68B2">
      <w:headerReference w:type="even" r:id="rId7"/>
      <w:headerReference w:type="default" r:id="rId8"/>
      <w:pgSz w:w="11907" w:h="16840"/>
      <w:pgMar w:top="567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639" w:rsidRDefault="00046639">
      <w:r>
        <w:separator/>
      </w:r>
    </w:p>
  </w:endnote>
  <w:endnote w:type="continuationSeparator" w:id="1">
    <w:p w:rsidR="00046639" w:rsidRDefault="00046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639" w:rsidRDefault="00046639">
      <w:r>
        <w:separator/>
      </w:r>
    </w:p>
  </w:footnote>
  <w:footnote w:type="continuationSeparator" w:id="1">
    <w:p w:rsidR="00046639" w:rsidRDefault="00046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9" w:rsidRDefault="00EC25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66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6639" w:rsidRDefault="0004663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9" w:rsidRDefault="00EC25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66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1429">
      <w:rPr>
        <w:rStyle w:val="a5"/>
        <w:noProof/>
      </w:rPr>
      <w:t>2</w:t>
    </w:r>
    <w:r>
      <w:rPr>
        <w:rStyle w:val="a5"/>
      </w:rPr>
      <w:fldChar w:fldCharType="end"/>
    </w:r>
  </w:p>
  <w:p w:rsidR="00046639" w:rsidRDefault="00046639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stylePaneFormatFilter w:val="3F01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5BD"/>
    <w:rsid w:val="00027534"/>
    <w:rsid w:val="000336C8"/>
    <w:rsid w:val="00046639"/>
    <w:rsid w:val="000553DE"/>
    <w:rsid w:val="000638B4"/>
    <w:rsid w:val="000A6A6F"/>
    <w:rsid w:val="000C73C7"/>
    <w:rsid w:val="000D68B2"/>
    <w:rsid w:val="000E0E3F"/>
    <w:rsid w:val="00111214"/>
    <w:rsid w:val="0012700D"/>
    <w:rsid w:val="0014553F"/>
    <w:rsid w:val="001637A6"/>
    <w:rsid w:val="00171EB7"/>
    <w:rsid w:val="00176C65"/>
    <w:rsid w:val="00180535"/>
    <w:rsid w:val="001A3B0A"/>
    <w:rsid w:val="001B7847"/>
    <w:rsid w:val="001D7581"/>
    <w:rsid w:val="001E5590"/>
    <w:rsid w:val="00223D70"/>
    <w:rsid w:val="002374F0"/>
    <w:rsid w:val="00266E69"/>
    <w:rsid w:val="002A7F3E"/>
    <w:rsid w:val="002D1C37"/>
    <w:rsid w:val="0033495B"/>
    <w:rsid w:val="00354C57"/>
    <w:rsid w:val="003B0280"/>
    <w:rsid w:val="00400156"/>
    <w:rsid w:val="00404D3F"/>
    <w:rsid w:val="0043720F"/>
    <w:rsid w:val="004A76AF"/>
    <w:rsid w:val="004C0410"/>
    <w:rsid w:val="004D7ED9"/>
    <w:rsid w:val="004E3019"/>
    <w:rsid w:val="00504AC3"/>
    <w:rsid w:val="00511EE1"/>
    <w:rsid w:val="00517365"/>
    <w:rsid w:val="005A65D8"/>
    <w:rsid w:val="005C470B"/>
    <w:rsid w:val="005D676F"/>
    <w:rsid w:val="00600845"/>
    <w:rsid w:val="0061752E"/>
    <w:rsid w:val="0064315E"/>
    <w:rsid w:val="006755BD"/>
    <w:rsid w:val="00677FC6"/>
    <w:rsid w:val="00684497"/>
    <w:rsid w:val="00692E90"/>
    <w:rsid w:val="006A55D7"/>
    <w:rsid w:val="006A6DA9"/>
    <w:rsid w:val="006B5DD2"/>
    <w:rsid w:val="006D4BEA"/>
    <w:rsid w:val="006E1DDC"/>
    <w:rsid w:val="006E69EF"/>
    <w:rsid w:val="00747C62"/>
    <w:rsid w:val="00765A8E"/>
    <w:rsid w:val="00766617"/>
    <w:rsid w:val="00776053"/>
    <w:rsid w:val="007A725A"/>
    <w:rsid w:val="007D1713"/>
    <w:rsid w:val="008062E7"/>
    <w:rsid w:val="00823156"/>
    <w:rsid w:val="008767EF"/>
    <w:rsid w:val="00882B2E"/>
    <w:rsid w:val="00890EC6"/>
    <w:rsid w:val="008A7C01"/>
    <w:rsid w:val="008B69CC"/>
    <w:rsid w:val="008C2498"/>
    <w:rsid w:val="008E75F2"/>
    <w:rsid w:val="00913556"/>
    <w:rsid w:val="009345C2"/>
    <w:rsid w:val="009945D2"/>
    <w:rsid w:val="009965C2"/>
    <w:rsid w:val="009A38EC"/>
    <w:rsid w:val="009F054E"/>
    <w:rsid w:val="00A000A8"/>
    <w:rsid w:val="00A16E82"/>
    <w:rsid w:val="00A26852"/>
    <w:rsid w:val="00A2688A"/>
    <w:rsid w:val="00A31429"/>
    <w:rsid w:val="00A41D44"/>
    <w:rsid w:val="00A44DDB"/>
    <w:rsid w:val="00A62918"/>
    <w:rsid w:val="00A72153"/>
    <w:rsid w:val="00A97DC8"/>
    <w:rsid w:val="00AA5EA9"/>
    <w:rsid w:val="00AB5917"/>
    <w:rsid w:val="00AB609C"/>
    <w:rsid w:val="00AE24B9"/>
    <w:rsid w:val="00AE2EA5"/>
    <w:rsid w:val="00AF6919"/>
    <w:rsid w:val="00B60317"/>
    <w:rsid w:val="00B73FA0"/>
    <w:rsid w:val="00B86A3A"/>
    <w:rsid w:val="00BC56B5"/>
    <w:rsid w:val="00BC76BA"/>
    <w:rsid w:val="00BD4B11"/>
    <w:rsid w:val="00BE2956"/>
    <w:rsid w:val="00BE3252"/>
    <w:rsid w:val="00C03875"/>
    <w:rsid w:val="00C16E23"/>
    <w:rsid w:val="00CD2F93"/>
    <w:rsid w:val="00D04B9C"/>
    <w:rsid w:val="00D1020B"/>
    <w:rsid w:val="00D35384"/>
    <w:rsid w:val="00D54F11"/>
    <w:rsid w:val="00D61DD7"/>
    <w:rsid w:val="00D72675"/>
    <w:rsid w:val="00D878CD"/>
    <w:rsid w:val="00DA7D25"/>
    <w:rsid w:val="00DB7760"/>
    <w:rsid w:val="00E15830"/>
    <w:rsid w:val="00E244AF"/>
    <w:rsid w:val="00E273F7"/>
    <w:rsid w:val="00E37DDB"/>
    <w:rsid w:val="00E51101"/>
    <w:rsid w:val="00E54CCD"/>
    <w:rsid w:val="00EC25B8"/>
    <w:rsid w:val="00EE66B7"/>
    <w:rsid w:val="00EF3691"/>
    <w:rsid w:val="00F21A78"/>
    <w:rsid w:val="00F416C1"/>
    <w:rsid w:val="00F8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09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609C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rsid w:val="00AB609C"/>
    <w:pPr>
      <w:suppressAutoHyphens/>
      <w:spacing w:after="840"/>
      <w:ind w:right="5103"/>
    </w:pPr>
  </w:style>
  <w:style w:type="character" w:styleId="a5">
    <w:name w:val="page number"/>
    <w:basedOn w:val="a0"/>
    <w:rsid w:val="00AB609C"/>
  </w:style>
  <w:style w:type="paragraph" w:customStyle="1" w:styleId="a6">
    <w:name w:val="Красная строка по ширине"/>
    <w:basedOn w:val="a"/>
    <w:rsid w:val="00AB609C"/>
    <w:pPr>
      <w:ind w:firstLine="709"/>
      <w:jc w:val="both"/>
    </w:pPr>
  </w:style>
  <w:style w:type="table" w:styleId="a7">
    <w:name w:val="Table Grid"/>
    <w:basedOn w:val="a1"/>
    <w:rsid w:val="00223D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User\&#1056;&#1045;&#1064;&#1045;&#1053;&#1048;&#1071;\&#1086;&#1073;%20&#1091;&#1090;&#1074;&#1077;&#1088;&#1078;&#1076;&#1077;&#1085;&#1080;&#1080;%20&#1087;&#1086;&#1088;&#1103;&#107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порядка</Template>
  <TotalTime>1077</TotalTime>
  <Pages>3</Pages>
  <Words>637</Words>
  <Characters>4373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Пользователь</cp:lastModifiedBy>
  <cp:revision>43</cp:revision>
  <cp:lastPrinted>2009-11-24T06:47:00Z</cp:lastPrinted>
  <dcterms:created xsi:type="dcterms:W3CDTF">2009-07-27T04:04:00Z</dcterms:created>
  <dcterms:modified xsi:type="dcterms:W3CDTF">2009-11-24T06:48:00Z</dcterms:modified>
</cp:coreProperties>
</file>